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BC" w:rsidRPr="00130AC7" w:rsidRDefault="00031CBC">
      <w:r w:rsidRPr="00130AC7">
        <w:t>The FLORIDA PUBLIC SERVICE COMMISSION announces its regularly scheduled Commission Conference, to which all interested persons are invited.</w:t>
      </w:r>
    </w:p>
    <w:p w:rsidR="00031CBC" w:rsidRPr="00130AC7" w:rsidRDefault="00031CBC">
      <w:r w:rsidRPr="00130AC7">
        <w:rPr>
          <w:u w:val="single"/>
        </w:rPr>
        <w:t>DATE AND TIME</w:t>
      </w:r>
      <w:r w:rsidRPr="00130AC7">
        <w:t xml:space="preserve">: </w:t>
      </w:r>
      <w:bookmarkStart w:id="0" w:name="BM_date"/>
      <w:bookmarkEnd w:id="0"/>
      <w:r>
        <w:t>Tuesday, December 3, 2024, 9:30 a.m.</w:t>
      </w:r>
    </w:p>
    <w:p w:rsidR="00031CBC" w:rsidRPr="00130AC7" w:rsidRDefault="00031CBC">
      <w:r w:rsidRPr="00130AC7">
        <w:rPr>
          <w:u w:val="single"/>
        </w:rPr>
        <w:t>PLACE</w:t>
      </w:r>
      <w:r w:rsidRPr="00130AC7">
        <w:t>: Room 148, Betty Easley Conference Center, 4075 Esplanade Way, Tallahassee, Florida.</w:t>
      </w:r>
    </w:p>
    <w:p w:rsidR="00031CBC" w:rsidRPr="00130AC7" w:rsidRDefault="00031CBC">
      <w:r w:rsidRPr="00130AC7">
        <w:rPr>
          <w:u w:val="single"/>
        </w:rPr>
        <w:t>GENERAL SUBJECT MATTER TO BE CONSIDERED</w:t>
      </w:r>
      <w:r w:rsidRPr="00130AC7">
        <w:t>: To consider those matters ready for decision.</w:t>
      </w:r>
    </w:p>
    <w:p w:rsidR="00031CBC" w:rsidRPr="00130AC7" w:rsidRDefault="00031CBC">
      <w:r w:rsidRPr="00130AC7">
        <w:rPr>
          <w:u w:val="single"/>
        </w:rPr>
        <w:t>LEGAL AUTHORITY AND JURISDICTION</w:t>
      </w:r>
      <w:r w:rsidRPr="00130AC7">
        <w:rPr>
          <w:b/>
        </w:rPr>
        <w:t>:</w:t>
      </w:r>
      <w:r w:rsidRPr="00130AC7">
        <w:t xml:space="preserve"> Chapters 120, 350, 364, 366, and 367,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031CBC" w:rsidRPr="00130AC7" w:rsidRDefault="00031CBC">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031CBC" w:rsidRDefault="00031CBC">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513668"/>
    <w:p w:rsidR="008C31B3" w:rsidRPr="00513668" w:rsidRDefault="008C31B3" w:rsidP="00513668">
      <w:fldSimple w:instr=" FILENAME  \p  \* MERGEFORMAT ">
        <w:r>
          <w:rPr>
            <w:noProof/>
          </w:rPr>
          <w:t>I:\FAR\CC 12-3-24.docx</w:t>
        </w:r>
      </w:fldSimple>
      <w:bookmarkStart w:id="1" w:name="_GoBack"/>
      <w:bookmarkEnd w:id="1"/>
    </w:p>
    <w:sectPr w:rsidR="008C31B3" w:rsidRPr="0051366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1B3" w:rsidRDefault="008C31B3" w:rsidP="008C31B3">
      <w:r>
        <w:separator/>
      </w:r>
    </w:p>
  </w:endnote>
  <w:endnote w:type="continuationSeparator" w:id="0">
    <w:p w:rsidR="008C31B3" w:rsidRDefault="008C31B3" w:rsidP="008C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B3" w:rsidRPr="008C31B3" w:rsidRDefault="008C31B3">
    <w:pPr>
      <w:pStyle w:val="Footer"/>
      <w:rPr>
        <w:sz w:val="24"/>
        <w:szCs w:val="24"/>
      </w:rPr>
    </w:pPr>
    <w:r w:rsidRPr="008C31B3">
      <w:rPr>
        <w:sz w:val="24"/>
        <w:szCs w:val="24"/>
      </w:rPr>
      <w:t>https://www.flrules.org/agency/noticeHome.asp?string=28980998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1B3" w:rsidRDefault="008C31B3" w:rsidP="008C31B3">
      <w:r>
        <w:separator/>
      </w:r>
    </w:p>
  </w:footnote>
  <w:footnote w:type="continuationSeparator" w:id="0">
    <w:p w:rsidR="008C31B3" w:rsidRDefault="008C31B3" w:rsidP="008C3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031CBC"/>
    <w:rsid w:val="00006DED"/>
    <w:rsid w:val="00031CBC"/>
    <w:rsid w:val="000D4F86"/>
    <w:rsid w:val="00125D4C"/>
    <w:rsid w:val="0013606A"/>
    <w:rsid w:val="00172F3D"/>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8C31B3"/>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D81D9"/>
  <w15:docId w15:val="{749B024E-9640-48F6-9D94-BD15F184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8C31B3"/>
    <w:pPr>
      <w:tabs>
        <w:tab w:val="center" w:pos="4680"/>
        <w:tab w:val="right" w:pos="9360"/>
      </w:tabs>
    </w:pPr>
  </w:style>
  <w:style w:type="character" w:customStyle="1" w:styleId="HeaderChar">
    <w:name w:val="Header Char"/>
    <w:basedOn w:val="DefaultParagraphFont"/>
    <w:link w:val="Header"/>
    <w:rsid w:val="008C31B3"/>
  </w:style>
  <w:style w:type="paragraph" w:styleId="Footer">
    <w:name w:val="footer"/>
    <w:basedOn w:val="Normal"/>
    <w:link w:val="FooterChar"/>
    <w:unhideWhenUsed/>
    <w:rsid w:val="008C31B3"/>
    <w:pPr>
      <w:tabs>
        <w:tab w:val="center" w:pos="4680"/>
        <w:tab w:val="right" w:pos="9360"/>
      </w:tabs>
    </w:pPr>
  </w:style>
  <w:style w:type="character" w:customStyle="1" w:styleId="FooterChar">
    <w:name w:val="Footer Char"/>
    <w:basedOn w:val="DefaultParagraphFont"/>
    <w:link w:val="Footer"/>
    <w:rsid w:val="008C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4</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2024-11-13T15:46:00Z</dcterms:created>
  <dcterms:modified xsi:type="dcterms:W3CDTF">2024-11-13T15:50:00Z</dcterms:modified>
</cp:coreProperties>
</file>